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6BD7F" w14:textId="1C7E3985" w:rsidR="00A71B2F" w:rsidRDefault="0046763B" w:rsidP="0029007E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30"/>
          <w:szCs w:val="30"/>
        </w:rPr>
      </w:pPr>
      <w:r>
        <w:rPr>
          <w:rFonts w:asciiTheme="majorHAnsi" w:hAnsiTheme="majorHAnsi" w:cstheme="majorHAnsi"/>
          <w:b/>
          <w:bCs/>
          <w:sz w:val="30"/>
          <w:szCs w:val="30"/>
        </w:rPr>
        <w:t>PRACOVNÍ SKUPIN</w:t>
      </w:r>
      <w:r w:rsidR="0029007E">
        <w:rPr>
          <w:rFonts w:asciiTheme="majorHAnsi" w:hAnsiTheme="majorHAnsi" w:cstheme="majorHAnsi"/>
          <w:b/>
          <w:bCs/>
          <w:sz w:val="30"/>
          <w:szCs w:val="30"/>
        </w:rPr>
        <w:t>A</w:t>
      </w:r>
      <w:r>
        <w:rPr>
          <w:rFonts w:asciiTheme="majorHAnsi" w:hAnsiTheme="majorHAnsi" w:cstheme="majorHAnsi"/>
          <w:b/>
          <w:bCs/>
          <w:sz w:val="30"/>
          <w:szCs w:val="30"/>
        </w:rPr>
        <w:t xml:space="preserve"> MÍSTNÍ LÍDŘI</w:t>
      </w:r>
      <w:r w:rsidR="00F31EA3">
        <w:rPr>
          <w:rFonts w:asciiTheme="majorHAnsi" w:hAnsiTheme="majorHAnsi" w:cstheme="majorHAnsi"/>
          <w:b/>
          <w:bCs/>
          <w:sz w:val="30"/>
          <w:szCs w:val="30"/>
        </w:rPr>
        <w:t>, základní informace:</w:t>
      </w:r>
    </w:p>
    <w:p w14:paraId="7DDF1BF8" w14:textId="77777777" w:rsidR="00380407" w:rsidRDefault="00380407" w:rsidP="0029007E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30"/>
          <w:szCs w:val="30"/>
        </w:rPr>
      </w:pPr>
    </w:p>
    <w:p w14:paraId="0C9445C3" w14:textId="1813C481" w:rsidR="00A71B2F" w:rsidRDefault="0046763B" w:rsidP="0029007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9007E">
        <w:rPr>
          <w:rFonts w:cstheme="minorHAnsi"/>
          <w:sz w:val="24"/>
          <w:szCs w:val="24"/>
        </w:rPr>
        <w:t xml:space="preserve">- složení a další informace na webu: </w:t>
      </w:r>
      <w:hyperlink r:id="rId8" w:history="1">
        <w:r w:rsidRPr="0029007E">
          <w:rPr>
            <w:rStyle w:val="Hypertextovodkaz"/>
            <w:rFonts w:cstheme="minorHAnsi"/>
            <w:sz w:val="24"/>
            <w:szCs w:val="24"/>
          </w:rPr>
          <w:t>https://map.otevrenezahrady.cz/pracovni-skupiny/katalog/ps-mistni-lidri</w:t>
        </w:r>
      </w:hyperlink>
      <w:r w:rsidRPr="0029007E">
        <w:rPr>
          <w:rFonts w:cstheme="minorHAnsi"/>
          <w:sz w:val="24"/>
          <w:szCs w:val="24"/>
        </w:rPr>
        <w:br/>
        <w:t xml:space="preserve">- </w:t>
      </w:r>
      <w:r w:rsidR="00751581">
        <w:rPr>
          <w:rFonts w:cstheme="minorHAnsi"/>
          <w:sz w:val="24"/>
          <w:szCs w:val="24"/>
        </w:rPr>
        <w:t xml:space="preserve">aktuální </w:t>
      </w:r>
      <w:r w:rsidRPr="0029007E">
        <w:rPr>
          <w:rFonts w:cstheme="minorHAnsi"/>
          <w:sz w:val="24"/>
          <w:szCs w:val="24"/>
        </w:rPr>
        <w:t xml:space="preserve">složení: </w:t>
      </w:r>
      <w:r w:rsidR="00751581" w:rsidRPr="00F31EA3">
        <w:rPr>
          <w:rFonts w:cstheme="minorHAnsi"/>
          <w:b/>
          <w:bCs/>
          <w:sz w:val="24"/>
          <w:szCs w:val="24"/>
        </w:rPr>
        <w:t>Mgr. Jiří Jína</w:t>
      </w:r>
      <w:r w:rsidR="00751581">
        <w:rPr>
          <w:rFonts w:cstheme="minorHAnsi"/>
          <w:sz w:val="24"/>
          <w:szCs w:val="24"/>
        </w:rPr>
        <w:t xml:space="preserve"> – vedoucí skupiny, pedagog ZŠ Poděbradova; </w:t>
      </w:r>
      <w:r w:rsidRPr="0029007E">
        <w:rPr>
          <w:rFonts w:cstheme="minorHAnsi"/>
          <w:b/>
          <w:bCs/>
          <w:sz w:val="24"/>
          <w:szCs w:val="24"/>
        </w:rPr>
        <w:t>Mgr. Hana Kubová</w:t>
      </w:r>
      <w:r w:rsidRPr="0029007E">
        <w:rPr>
          <w:rFonts w:cstheme="minorHAnsi"/>
          <w:sz w:val="24"/>
          <w:szCs w:val="24"/>
        </w:rPr>
        <w:t xml:space="preserve"> – ZŠ Bodláka a Pampelišky Veliš – </w:t>
      </w:r>
      <w:r w:rsidR="00751581">
        <w:rPr>
          <w:rFonts w:cstheme="minorHAnsi"/>
          <w:sz w:val="24"/>
          <w:szCs w:val="24"/>
        </w:rPr>
        <w:t>hlavním oborem</w:t>
      </w:r>
      <w:r w:rsidRPr="0029007E">
        <w:rPr>
          <w:rFonts w:cstheme="minorHAnsi"/>
          <w:sz w:val="24"/>
          <w:szCs w:val="24"/>
        </w:rPr>
        <w:t xml:space="preserve"> je Hejného matematika</w:t>
      </w:r>
      <w:r w:rsidR="00751581">
        <w:rPr>
          <w:rFonts w:cstheme="minorHAnsi"/>
          <w:sz w:val="24"/>
          <w:szCs w:val="24"/>
        </w:rPr>
        <w:t>, popř. matematická gramotnost obecně</w:t>
      </w:r>
      <w:r w:rsidRPr="0029007E">
        <w:rPr>
          <w:rFonts w:cstheme="minorHAnsi"/>
          <w:sz w:val="24"/>
          <w:szCs w:val="24"/>
        </w:rPr>
        <w:t xml:space="preserve">; </w:t>
      </w:r>
      <w:r w:rsidRPr="0029007E">
        <w:rPr>
          <w:rFonts w:cstheme="minorHAnsi"/>
          <w:b/>
          <w:bCs/>
          <w:sz w:val="24"/>
          <w:szCs w:val="24"/>
        </w:rPr>
        <w:t>Mgr. Bronislava Podhajská</w:t>
      </w:r>
      <w:r w:rsidRPr="0029007E">
        <w:rPr>
          <w:rFonts w:cstheme="minorHAnsi"/>
          <w:sz w:val="24"/>
          <w:szCs w:val="24"/>
        </w:rPr>
        <w:t xml:space="preserve"> </w:t>
      </w:r>
      <w:r w:rsidR="00751581">
        <w:rPr>
          <w:rFonts w:cstheme="minorHAnsi"/>
          <w:sz w:val="24"/>
          <w:szCs w:val="24"/>
        </w:rPr>
        <w:t>–</w:t>
      </w:r>
      <w:r w:rsidR="00A71B2F">
        <w:rPr>
          <w:rFonts w:cstheme="minorHAnsi"/>
          <w:sz w:val="24"/>
          <w:szCs w:val="24"/>
        </w:rPr>
        <w:t xml:space="preserve"> </w:t>
      </w:r>
      <w:r w:rsidR="00751581">
        <w:rPr>
          <w:rFonts w:cstheme="minorHAnsi"/>
          <w:sz w:val="24"/>
          <w:szCs w:val="24"/>
        </w:rPr>
        <w:t xml:space="preserve">ZŠ Železnická, Jičín, za čtenářskou gramotnost, aktivní i v krajských metodických kabinetech; </w:t>
      </w:r>
      <w:r w:rsidR="00951A68" w:rsidRPr="0029007E">
        <w:rPr>
          <w:rFonts w:cstheme="minorHAnsi"/>
          <w:b/>
          <w:bCs/>
          <w:sz w:val="24"/>
          <w:szCs w:val="24"/>
        </w:rPr>
        <w:t>Mgr. Ivana Krabcová</w:t>
      </w:r>
      <w:r w:rsidR="00951A68" w:rsidRPr="0029007E">
        <w:rPr>
          <w:rFonts w:cstheme="minorHAnsi"/>
          <w:sz w:val="24"/>
          <w:szCs w:val="24"/>
        </w:rPr>
        <w:t xml:space="preserve"> – psycholožka z PPP, </w:t>
      </w:r>
      <w:r w:rsidR="00005D4A">
        <w:rPr>
          <w:rFonts w:cstheme="minorHAnsi"/>
          <w:sz w:val="24"/>
          <w:szCs w:val="24"/>
        </w:rPr>
        <w:t>za téma rovných příležitostí</w:t>
      </w:r>
    </w:p>
    <w:p w14:paraId="75C71DB1" w14:textId="06A827BA" w:rsidR="0046763B" w:rsidRPr="0029007E" w:rsidRDefault="0046763B" w:rsidP="0029007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06F9871" w14:textId="149CA0ED" w:rsidR="0046763B" w:rsidRPr="00751581" w:rsidRDefault="0046763B" w:rsidP="00751581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30"/>
          <w:szCs w:val="30"/>
        </w:rPr>
      </w:pPr>
      <w:r w:rsidRPr="00751581">
        <w:rPr>
          <w:rFonts w:asciiTheme="majorHAnsi" w:hAnsiTheme="majorHAnsi" w:cstheme="majorHAnsi"/>
          <w:b/>
          <w:bCs/>
          <w:sz w:val="30"/>
          <w:szCs w:val="30"/>
        </w:rPr>
        <w:t>V KALENDÁŘNÍM ROCE 2021 ZVAŽUJEME REALIZOVAT TYTO AKTIVITY</w:t>
      </w:r>
      <w:r w:rsidR="0029007E" w:rsidRPr="00751581">
        <w:rPr>
          <w:rFonts w:asciiTheme="majorHAnsi" w:hAnsiTheme="majorHAnsi" w:cstheme="majorHAnsi"/>
          <w:b/>
          <w:bCs/>
          <w:sz w:val="30"/>
          <w:szCs w:val="30"/>
        </w:rPr>
        <w:t>:</w:t>
      </w:r>
    </w:p>
    <w:p w14:paraId="72B85C60" w14:textId="77777777" w:rsidR="00751581" w:rsidRDefault="00751581" w:rsidP="00751581">
      <w:pPr>
        <w:pStyle w:val="Odstavecseseznamem"/>
        <w:spacing w:after="0" w:line="276" w:lineRule="auto"/>
        <w:ind w:left="0" w:firstLine="360"/>
        <w:rPr>
          <w:rFonts w:cstheme="minorHAnsi"/>
          <w:b/>
          <w:bCs/>
          <w:sz w:val="24"/>
          <w:szCs w:val="24"/>
        </w:rPr>
      </w:pPr>
    </w:p>
    <w:p w14:paraId="24FDAC2C" w14:textId="20E40DE7" w:rsidR="00F31EA3" w:rsidRPr="00F31EA3" w:rsidRDefault="00F31EA3" w:rsidP="00751581">
      <w:pPr>
        <w:pStyle w:val="Odstavecseseznamem"/>
        <w:spacing w:after="0" w:line="276" w:lineRule="auto"/>
        <w:ind w:left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1. </w:t>
      </w:r>
      <w:r w:rsidR="004B597A" w:rsidRPr="00751581">
        <w:rPr>
          <w:rFonts w:cstheme="minorHAnsi"/>
          <w:b/>
          <w:bCs/>
          <w:sz w:val="24"/>
          <w:szCs w:val="24"/>
          <w:u w:val="single"/>
        </w:rPr>
        <w:t>KURZ UČITEL 21. STOLETÍ, JOB inovace</w:t>
      </w:r>
      <w:r w:rsidR="004B597A" w:rsidRPr="0029007E">
        <w:rPr>
          <w:rFonts w:cstheme="minorHAnsi"/>
          <w:sz w:val="24"/>
          <w:szCs w:val="24"/>
        </w:rPr>
        <w:t xml:space="preserve"> </w:t>
      </w:r>
      <w:r w:rsidR="004B597A" w:rsidRPr="0029007E">
        <w:rPr>
          <w:rFonts w:cstheme="minorHAnsi"/>
          <w:sz w:val="24"/>
          <w:szCs w:val="24"/>
        </w:rPr>
        <w:br/>
        <w:t xml:space="preserve">- </w:t>
      </w:r>
      <w:r w:rsidR="00751581" w:rsidRPr="00751581">
        <w:rPr>
          <w:rFonts w:cstheme="minorHAnsi"/>
          <w:sz w:val="24"/>
          <w:szCs w:val="24"/>
        </w:rPr>
        <w:t xml:space="preserve">podrobný rozpis a anotace </w:t>
      </w:r>
      <w:r>
        <w:rPr>
          <w:rFonts w:cstheme="minorHAnsi"/>
          <w:sz w:val="24"/>
          <w:szCs w:val="24"/>
        </w:rPr>
        <w:t>v příloze (</w:t>
      </w:r>
      <w:r w:rsidRPr="00F31EA3">
        <w:rPr>
          <w:rFonts w:cstheme="minorHAnsi"/>
          <w:i/>
          <w:iCs/>
          <w:sz w:val="24"/>
          <w:szCs w:val="24"/>
        </w:rPr>
        <w:t>Příloha k materiálům – nabídka JOB</w:t>
      </w:r>
      <w:r>
        <w:rPr>
          <w:rFonts w:cstheme="minorHAnsi"/>
          <w:i/>
          <w:iCs/>
          <w:sz w:val="24"/>
          <w:szCs w:val="24"/>
        </w:rPr>
        <w:t xml:space="preserve">) </w:t>
      </w:r>
    </w:p>
    <w:p w14:paraId="16B41A55" w14:textId="0A45709B" w:rsidR="00751581" w:rsidRDefault="00751581" w:rsidP="00751581">
      <w:pPr>
        <w:pStyle w:val="Odstavecseseznamem"/>
        <w:spacing w:after="0" w:line="276" w:lineRule="auto"/>
        <w:ind w:left="0"/>
        <w:rPr>
          <w:rFonts w:cstheme="minorHAnsi"/>
          <w:sz w:val="24"/>
          <w:szCs w:val="24"/>
        </w:rPr>
      </w:pPr>
      <w:r w:rsidRPr="00751581">
        <w:rPr>
          <w:rFonts w:cstheme="minorHAnsi"/>
          <w:sz w:val="24"/>
          <w:szCs w:val="24"/>
        </w:rPr>
        <w:t xml:space="preserve">- základní </w:t>
      </w:r>
      <w:r w:rsidRPr="00751581">
        <w:rPr>
          <w:rFonts w:cstheme="minorHAnsi"/>
          <w:b/>
          <w:bCs/>
          <w:sz w:val="24"/>
          <w:szCs w:val="24"/>
        </w:rPr>
        <w:t>témata kurzu</w:t>
      </w:r>
      <w:r w:rsidRPr="00751581">
        <w:rPr>
          <w:rFonts w:cstheme="minorHAnsi"/>
          <w:sz w:val="24"/>
          <w:szCs w:val="24"/>
        </w:rPr>
        <w:t>: Formativní hodnocení, Metody aktivního učení, Efektní komunikace (máme rozjednáno přidání tématu Práce s chybou, případně lze i jiná témata)</w:t>
      </w:r>
      <w:r w:rsidRPr="00751581">
        <w:rPr>
          <w:rFonts w:cstheme="minorHAnsi"/>
          <w:sz w:val="24"/>
          <w:szCs w:val="24"/>
        </w:rPr>
        <w:br/>
      </w:r>
      <w:r w:rsidRPr="0029007E">
        <w:rPr>
          <w:rFonts w:cstheme="minorHAnsi"/>
          <w:sz w:val="24"/>
          <w:szCs w:val="24"/>
        </w:rPr>
        <w:t xml:space="preserve">- ucelený </w:t>
      </w:r>
      <w:r w:rsidRPr="00751581">
        <w:rPr>
          <w:rFonts w:cstheme="minorHAnsi"/>
          <w:b/>
          <w:bCs/>
          <w:sz w:val="24"/>
          <w:szCs w:val="24"/>
        </w:rPr>
        <w:t>kurz pro stejnou skupinu pedagogů</w:t>
      </w:r>
      <w:r w:rsidRPr="0029007E">
        <w:rPr>
          <w:rFonts w:cstheme="minorHAnsi"/>
          <w:sz w:val="24"/>
          <w:szCs w:val="24"/>
        </w:rPr>
        <w:t>, zvažujeme, zda realizovat takto, nebo vybrat důležitá témata a nabídnout jednotlivě + mentorskou podporu pro ucelenou skupinu zvlášť</w:t>
      </w:r>
      <w:r>
        <w:rPr>
          <w:rFonts w:cstheme="minorHAnsi"/>
          <w:sz w:val="24"/>
          <w:szCs w:val="24"/>
        </w:rPr>
        <w:br/>
      </w:r>
      <w:r w:rsidRPr="00751581">
        <w:rPr>
          <w:rFonts w:cstheme="minorHAnsi"/>
          <w:b/>
          <w:bCs/>
          <w:sz w:val="24"/>
          <w:szCs w:val="24"/>
        </w:rPr>
        <w:t>- kurz obsahuje:</w:t>
      </w:r>
      <w:r w:rsidRPr="00751581">
        <w:rPr>
          <w:rFonts w:cstheme="minorHAnsi"/>
          <w:sz w:val="24"/>
          <w:szCs w:val="24"/>
        </w:rPr>
        <w:t xml:space="preserve"> </w:t>
      </w:r>
      <w:r w:rsidRPr="00751581">
        <w:rPr>
          <w:rFonts w:cstheme="minorHAnsi"/>
          <w:sz w:val="24"/>
          <w:szCs w:val="24"/>
        </w:rPr>
        <w:br/>
        <w:t>a)    kurz – 8 dnů po 8 vyučovacích hodinách – 2 lektoři při osobní formě setkávání nebo 16 dnů po 4 vyučovacích hodinách při online formě</w:t>
      </w:r>
      <w:r w:rsidRPr="00751581">
        <w:rPr>
          <w:rFonts w:cstheme="minorHAnsi"/>
          <w:sz w:val="24"/>
          <w:szCs w:val="24"/>
        </w:rPr>
        <w:br/>
        <w:t>b)    mentorská podpora  - 3 x 4 hodiny mentorské podpory pro1 účastníka</w:t>
      </w:r>
      <w:r w:rsidR="004B597A" w:rsidRPr="00751581">
        <w:rPr>
          <w:rFonts w:cstheme="minorHAnsi"/>
          <w:sz w:val="24"/>
          <w:szCs w:val="24"/>
        </w:rPr>
        <w:br/>
        <w:t xml:space="preserve">- možné realizovat </w:t>
      </w:r>
      <w:r w:rsidR="004B597A" w:rsidRPr="00751581">
        <w:rPr>
          <w:rFonts w:cstheme="minorHAnsi"/>
          <w:b/>
          <w:bCs/>
          <w:sz w:val="24"/>
          <w:szCs w:val="24"/>
        </w:rPr>
        <w:t>i online</w:t>
      </w:r>
      <w:r w:rsidR="004B597A" w:rsidRPr="00751581">
        <w:rPr>
          <w:rFonts w:cstheme="minorHAnsi"/>
          <w:sz w:val="24"/>
          <w:szCs w:val="24"/>
        </w:rPr>
        <w:t xml:space="preserve">, v případě uvolnění opatření se přechází na prezenční formu </w:t>
      </w:r>
      <w:r w:rsidR="004B597A" w:rsidRPr="00751581">
        <w:rPr>
          <w:rFonts w:cstheme="minorHAnsi"/>
          <w:sz w:val="24"/>
          <w:szCs w:val="24"/>
        </w:rPr>
        <w:br/>
      </w:r>
      <w:r w:rsidR="0029007E" w:rsidRPr="00751581">
        <w:rPr>
          <w:rFonts w:cstheme="minorHAnsi"/>
          <w:i/>
          <w:iCs/>
          <w:sz w:val="24"/>
          <w:szCs w:val="24"/>
        </w:rPr>
        <w:t xml:space="preserve">- </w:t>
      </w:r>
      <w:r w:rsidR="004B597A" w:rsidRPr="00751581">
        <w:rPr>
          <w:rFonts w:cstheme="minorHAnsi"/>
          <w:i/>
          <w:iCs/>
          <w:sz w:val="24"/>
          <w:szCs w:val="24"/>
        </w:rPr>
        <w:t>komentář lektora k online variantě: „</w:t>
      </w:r>
      <w:r w:rsidR="004B597A" w:rsidRPr="00751581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Využíváme Zoom, aby mohli účastníci pracovat střídavě ve skupinách, dvojicích a společně (popř. někdy chvíli i individuálně:),</w:t>
      </w:r>
      <w:r w:rsidR="0029007E" w:rsidRPr="00751581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4B597A" w:rsidRPr="00751581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dále pak Padlet, aby měli vždy všechny podklady přehledně a jednoduše k dispozici, a také Mentimeter, který zase pomáhá k aktivním</w:t>
      </w:r>
      <w:r w:rsidR="0029007E" w:rsidRPr="00751581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u zapojení všech, do toho také </w:t>
      </w:r>
      <w:r w:rsidR="004B597A" w:rsidRPr="00751581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využíváme Google docs, velmi rychle a efektivně jsme</w:t>
      </w:r>
      <w:r w:rsidR="0029007E" w:rsidRPr="00751581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schopni společně jako skupina </w:t>
      </w:r>
      <w:r w:rsidR="004B597A" w:rsidRPr="00751581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vytvářet ve sdílených dokumentech poznámky, upravovat a třídit</w:t>
      </w:r>
      <w:r w:rsidR="0029007E" w:rsidRPr="00751581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4B597A" w:rsidRPr="00751581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informace, vyjadřovat názory, myšlenky apod. Krom toho, že vidíme, jak účastníci „snadno" a rychle naskočili do těchto platforem, tak navíc modelujeme</w:t>
      </w:r>
      <w:r w:rsidR="0029007E" w:rsidRPr="00751581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4B597A" w:rsidRPr="00751581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(jak nám účastníci píši d</w:t>
      </w:r>
      <w:r w:rsidR="00A71B2F" w:rsidRPr="00751581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o zpětných vazeb) možnosti, jak </w:t>
      </w:r>
      <w:r w:rsidR="004B597A" w:rsidRPr="00751581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realizovat</w:t>
      </w:r>
      <w:r w:rsidR="0029007E" w:rsidRPr="00751581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4B597A" w:rsidRPr="00751581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interaktivně výuku on-line. Z toho máme radost.“</w:t>
      </w:r>
      <w:r w:rsidR="004B597A" w:rsidRPr="0075158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4B597A" w:rsidRPr="00751581">
        <w:rPr>
          <w:rFonts w:cstheme="minorHAnsi"/>
          <w:sz w:val="24"/>
          <w:szCs w:val="24"/>
        </w:rPr>
        <w:br/>
        <w:t>- můžeme podobný ucelený kurz vyt</w:t>
      </w:r>
      <w:r w:rsidR="00A71B2F" w:rsidRPr="00751581">
        <w:rPr>
          <w:rFonts w:cstheme="minorHAnsi"/>
          <w:sz w:val="24"/>
          <w:szCs w:val="24"/>
        </w:rPr>
        <w:t xml:space="preserve">vořit sami na míru našeho MAP a </w:t>
      </w:r>
      <w:r w:rsidR="004B597A" w:rsidRPr="00751581">
        <w:rPr>
          <w:rFonts w:cstheme="minorHAnsi"/>
          <w:sz w:val="24"/>
          <w:szCs w:val="24"/>
        </w:rPr>
        <w:t>sestavit s našimi tématy, JOB také nabízí více témat</w:t>
      </w:r>
      <w:r w:rsidRPr="00751581">
        <w:rPr>
          <w:rFonts w:cstheme="minorHAnsi"/>
          <w:sz w:val="24"/>
          <w:szCs w:val="24"/>
        </w:rPr>
        <w:t xml:space="preserve"> </w:t>
      </w:r>
      <w:r w:rsidR="004B597A" w:rsidRPr="00751581">
        <w:rPr>
          <w:rFonts w:cstheme="minorHAnsi"/>
          <w:sz w:val="24"/>
          <w:szCs w:val="24"/>
        </w:rPr>
        <w:br/>
      </w:r>
    </w:p>
    <w:p w14:paraId="19EAAC4D" w14:textId="1F63D4FC" w:rsidR="004B597A" w:rsidRPr="00751581" w:rsidRDefault="00F31EA3" w:rsidP="00751581">
      <w:pPr>
        <w:pStyle w:val="Odstavecseseznamem"/>
        <w:spacing w:after="0" w:line="276" w:lineRule="auto"/>
        <w:ind w:left="0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2. </w:t>
      </w:r>
      <w:r w:rsidR="004B597A" w:rsidRPr="00751581">
        <w:rPr>
          <w:rFonts w:cstheme="minorHAnsi"/>
          <w:b/>
          <w:bCs/>
          <w:sz w:val="24"/>
          <w:szCs w:val="24"/>
          <w:u w:val="single"/>
        </w:rPr>
        <w:t>KURZ TYPOLOGIE MBTI</w:t>
      </w:r>
    </w:p>
    <w:p w14:paraId="54C61B31" w14:textId="2CB6ECBB" w:rsidR="00FF0898" w:rsidRPr="0029007E" w:rsidRDefault="00FF0898" w:rsidP="0029007E">
      <w:pPr>
        <w:spacing w:after="0" w:line="276" w:lineRule="auto"/>
        <w:rPr>
          <w:rFonts w:cstheme="minorHAnsi"/>
          <w:color w:val="444950"/>
          <w:sz w:val="24"/>
          <w:szCs w:val="24"/>
          <w:shd w:val="clear" w:color="auto" w:fill="F1F0F0"/>
        </w:rPr>
      </w:pPr>
      <w:r w:rsidRPr="0029007E">
        <w:rPr>
          <w:rFonts w:cstheme="minorHAnsi"/>
          <w:sz w:val="24"/>
          <w:szCs w:val="24"/>
        </w:rPr>
        <w:t xml:space="preserve">- </w:t>
      </w:r>
      <w:r w:rsidR="00751581">
        <w:rPr>
          <w:rFonts w:cstheme="minorHAnsi"/>
          <w:sz w:val="24"/>
          <w:szCs w:val="24"/>
        </w:rPr>
        <w:t xml:space="preserve"> i</w:t>
      </w:r>
      <w:r w:rsidRPr="0029007E">
        <w:rPr>
          <w:rFonts w:cstheme="minorHAnsi"/>
          <w:sz w:val="24"/>
          <w:szCs w:val="24"/>
        </w:rPr>
        <w:t xml:space="preserve">nformace - </w:t>
      </w:r>
      <w:hyperlink r:id="rId9" w:history="1">
        <w:r w:rsidRPr="0029007E">
          <w:rPr>
            <w:rStyle w:val="Hypertextovodkaz"/>
            <w:rFonts w:cstheme="minorHAnsi"/>
            <w:sz w:val="24"/>
            <w:szCs w:val="24"/>
          </w:rPr>
          <w:t>https://www.viaspirita.cz/zamereni/typologie-mbti</w:t>
        </w:r>
      </w:hyperlink>
      <w:r w:rsidRPr="0029007E">
        <w:rPr>
          <w:rFonts w:cstheme="minorHAnsi"/>
          <w:sz w:val="24"/>
          <w:szCs w:val="24"/>
        </w:rPr>
        <w:br/>
        <w:t>- realizace navazujících seminářů – 1 (</w:t>
      </w:r>
      <w:r w:rsidR="00005D4A">
        <w:rPr>
          <w:rFonts w:cstheme="minorHAnsi"/>
          <w:sz w:val="24"/>
          <w:szCs w:val="24"/>
        </w:rPr>
        <w:t>S</w:t>
      </w:r>
      <w:r w:rsidRPr="0029007E">
        <w:rPr>
          <w:rFonts w:cstheme="minorHAnsi"/>
          <w:sz w:val="24"/>
          <w:szCs w:val="24"/>
        </w:rPr>
        <w:t>ebepoznání a spoluprác</w:t>
      </w:r>
      <w:r w:rsidR="0029007E" w:rsidRPr="0029007E">
        <w:rPr>
          <w:rFonts w:cstheme="minorHAnsi"/>
          <w:sz w:val="24"/>
          <w:szCs w:val="24"/>
        </w:rPr>
        <w:t>e</w:t>
      </w:r>
      <w:r w:rsidRPr="0029007E">
        <w:rPr>
          <w:rFonts w:cstheme="minorHAnsi"/>
          <w:sz w:val="24"/>
          <w:szCs w:val="24"/>
        </w:rPr>
        <w:t xml:space="preserve"> v týmu, 2x8 hodin) a 2 (</w:t>
      </w:r>
      <w:r w:rsidR="00005D4A">
        <w:rPr>
          <w:rFonts w:cstheme="minorHAnsi"/>
          <w:sz w:val="24"/>
          <w:szCs w:val="24"/>
        </w:rPr>
        <w:t>I</w:t>
      </w:r>
      <w:r w:rsidRPr="0029007E">
        <w:rPr>
          <w:rFonts w:cstheme="minorHAnsi"/>
          <w:sz w:val="24"/>
          <w:szCs w:val="24"/>
        </w:rPr>
        <w:t>ndividualizace výchovy, výuky a učení žáků 2x8hodin)</w:t>
      </w:r>
    </w:p>
    <w:p w14:paraId="1F43E360" w14:textId="77777777" w:rsidR="00380407" w:rsidRDefault="00380407" w:rsidP="00380407">
      <w:pPr>
        <w:pStyle w:val="Odstavecseseznamem"/>
        <w:spacing w:after="0" w:line="276" w:lineRule="auto"/>
        <w:ind w:left="284" w:hanging="142"/>
        <w:rPr>
          <w:rFonts w:cstheme="minorHAnsi"/>
          <w:b/>
          <w:bCs/>
          <w:sz w:val="24"/>
          <w:szCs w:val="24"/>
          <w:u w:val="single"/>
        </w:rPr>
      </w:pPr>
    </w:p>
    <w:p w14:paraId="7925A3B3" w14:textId="33A5E3F2" w:rsidR="004B597A" w:rsidRPr="00751581" w:rsidRDefault="00F31EA3" w:rsidP="00380407">
      <w:pPr>
        <w:pStyle w:val="Odstavecseseznamem"/>
        <w:spacing w:after="0" w:line="276" w:lineRule="auto"/>
        <w:ind w:left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3. </w:t>
      </w:r>
      <w:r w:rsidR="004B597A" w:rsidRPr="00751581">
        <w:rPr>
          <w:rFonts w:cstheme="minorHAnsi"/>
          <w:b/>
          <w:bCs/>
          <w:sz w:val="24"/>
          <w:szCs w:val="24"/>
          <w:u w:val="single"/>
        </w:rPr>
        <w:t>MOZKOHERNA</w:t>
      </w:r>
    </w:p>
    <w:p w14:paraId="7E16D64A" w14:textId="77777777" w:rsidR="00380407" w:rsidRDefault="00751581" w:rsidP="00380407">
      <w:pPr>
        <w:pStyle w:val="Normlnweb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</w:rPr>
        <w:t xml:space="preserve">- nabízíme </w:t>
      </w:r>
      <w:r w:rsidR="00FF0898" w:rsidRPr="0029007E">
        <w:rPr>
          <w:rFonts w:asciiTheme="minorHAnsi" w:hAnsiTheme="minorHAnsi" w:cstheme="minorHAnsi"/>
        </w:rPr>
        <w:t>m</w:t>
      </w:r>
      <w:r w:rsidR="00FF0898" w:rsidRPr="0029007E">
        <w:rPr>
          <w:rFonts w:asciiTheme="minorHAnsi" w:hAnsiTheme="minorHAnsi" w:cstheme="minorHAnsi"/>
          <w:color w:val="333333"/>
        </w:rPr>
        <w:t>ožnost uspořádat v Jičíně pro děti a učitele zákl</w:t>
      </w:r>
      <w:r w:rsidR="0029007E">
        <w:rPr>
          <w:rFonts w:asciiTheme="minorHAnsi" w:hAnsiTheme="minorHAnsi" w:cstheme="minorHAnsi"/>
          <w:color w:val="333333"/>
        </w:rPr>
        <w:t xml:space="preserve">adních škol (popř. i MŠ) ukázku </w:t>
      </w:r>
      <w:r w:rsidR="00FF0898" w:rsidRPr="0029007E">
        <w:rPr>
          <w:rFonts w:asciiTheme="minorHAnsi" w:hAnsiTheme="minorHAnsi" w:cstheme="minorHAnsi"/>
          <w:color w:val="333333"/>
        </w:rPr>
        <w:t xml:space="preserve">mozkoherny, kterou zajišťuje mindball.cz z Třebíče. V rámci programů pro děti i pedagogy prostřednictvím zajímavých neurotechnologií ukazují, jak funguje mozek, co znamená koncentrace, soustředění atd. a dále tyto </w:t>
      </w:r>
      <w:r w:rsidR="00FF0898" w:rsidRPr="0029007E">
        <w:rPr>
          <w:rFonts w:asciiTheme="minorHAnsi" w:hAnsiTheme="minorHAnsi" w:cstheme="minorHAnsi"/>
          <w:color w:val="333333"/>
        </w:rPr>
        <w:lastRenderedPageBreak/>
        <w:t>schopnosti rozvíjí prostřednictvím "mozkohraček". Mozkohračky, které jsou běžně dostupné, je pak možné ve škole využívat při výuce, v družině, nebo třeba v kroužcích deskových her.</w:t>
      </w:r>
    </w:p>
    <w:p w14:paraId="14B441E9" w14:textId="77777777" w:rsidR="00380407" w:rsidRDefault="00751581" w:rsidP="00380407">
      <w:pPr>
        <w:pStyle w:val="Normln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- </w:t>
      </w:r>
      <w:r w:rsidR="00FF0898" w:rsidRPr="0029007E">
        <w:rPr>
          <w:rFonts w:asciiTheme="minorHAnsi" w:hAnsiTheme="minorHAnsi" w:cstheme="minorHAnsi"/>
          <w:color w:val="333333"/>
        </w:rPr>
        <w:t xml:space="preserve">info: </w:t>
      </w:r>
      <w:hyperlink r:id="rId10" w:history="1">
        <w:r w:rsidR="0029007E" w:rsidRPr="000A41E3">
          <w:rPr>
            <w:rStyle w:val="Hypertextovodkaz"/>
            <w:rFonts w:asciiTheme="minorHAnsi" w:hAnsiTheme="minorHAnsi" w:cstheme="minorHAnsi"/>
          </w:rPr>
          <w:t>https://www.mindball.eu/programy/</w:t>
        </w:r>
      </w:hyperlink>
    </w:p>
    <w:p w14:paraId="48BF1A01" w14:textId="77777777" w:rsidR="00380407" w:rsidRDefault="00751581" w:rsidP="00380407">
      <w:pPr>
        <w:pStyle w:val="Normlnweb"/>
        <w:shd w:val="clear" w:color="auto" w:fill="FFFFFF"/>
        <w:spacing w:before="0" w:beforeAutospacing="0" w:after="0" w:afterAutospacing="0" w:line="276" w:lineRule="auto"/>
        <w:ind w:left="142"/>
        <w:rPr>
          <w:rStyle w:val="Hypertextovodkaz"/>
          <w:rFonts w:asciiTheme="minorHAnsi" w:hAnsiTheme="minorHAnsi" w:cstheme="minorHAnsi"/>
          <w:color w:val="333333"/>
          <w:u w:val="none"/>
        </w:rPr>
      </w:pPr>
      <w:r>
        <w:rPr>
          <w:rFonts w:asciiTheme="minorHAnsi" w:hAnsiTheme="minorHAnsi" w:cstheme="minorHAnsi"/>
          <w:color w:val="333333"/>
        </w:rPr>
        <w:t xml:space="preserve">- </w:t>
      </w:r>
      <w:r w:rsidR="00FF0898" w:rsidRPr="0029007E">
        <w:rPr>
          <w:rFonts w:asciiTheme="minorHAnsi" w:hAnsiTheme="minorHAnsi" w:cstheme="minorHAnsi"/>
          <w:color w:val="333333"/>
        </w:rPr>
        <w:t xml:space="preserve">ukázka: </w:t>
      </w:r>
      <w:hyperlink r:id="rId11" w:history="1">
        <w:r w:rsidR="00FF0898" w:rsidRPr="0029007E">
          <w:rPr>
            <w:rStyle w:val="Hypertextovodkaz"/>
            <w:rFonts w:asciiTheme="minorHAnsi" w:hAnsiTheme="minorHAnsi" w:cstheme="minorHAnsi"/>
          </w:rPr>
          <w:t>https://www.youtube.com/watch?v=BF0kkwIX05o</w:t>
        </w:r>
      </w:hyperlink>
      <w:r w:rsidR="0029007E">
        <w:rPr>
          <w:rStyle w:val="Hypertextovodkaz"/>
          <w:rFonts w:asciiTheme="minorHAnsi" w:hAnsiTheme="minorHAnsi" w:cstheme="minorHAnsi"/>
        </w:rPr>
        <w:t xml:space="preserve">, </w:t>
      </w:r>
      <w:r w:rsidR="00FF0898" w:rsidRPr="0029007E">
        <w:rPr>
          <w:rFonts w:asciiTheme="minorHAnsi" w:hAnsiTheme="minorHAnsi" w:cstheme="minorHAnsi"/>
          <w:color w:val="333333"/>
        </w:rPr>
        <w:br/>
      </w:r>
      <w:hyperlink r:id="rId12" w:history="1">
        <w:r w:rsidR="00FF0898" w:rsidRPr="0029007E">
          <w:rPr>
            <w:rStyle w:val="Hypertextovodkaz"/>
            <w:rFonts w:asciiTheme="minorHAnsi" w:hAnsiTheme="minorHAnsi" w:cstheme="minorHAnsi"/>
          </w:rPr>
          <w:t>https://www.youtube.com/watch?v=UU_4655Ewrg</w:t>
        </w:r>
      </w:hyperlink>
    </w:p>
    <w:p w14:paraId="758B288D" w14:textId="77777777" w:rsidR="00380407" w:rsidRDefault="00751581" w:rsidP="00380407">
      <w:pPr>
        <w:pStyle w:val="Normln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- zatím </w:t>
      </w:r>
      <w:r w:rsidR="00FF0898" w:rsidRPr="0029007E">
        <w:rPr>
          <w:rFonts w:asciiTheme="minorHAnsi" w:hAnsiTheme="minorHAnsi" w:cstheme="minorHAnsi"/>
          <w:color w:val="333333"/>
        </w:rPr>
        <w:t>pracujeme s konceptem programů pro žáky (budou se účastnit jednotlivé přihlášené třídy se svými učiteli</w:t>
      </w:r>
      <w:r>
        <w:rPr>
          <w:rFonts w:asciiTheme="minorHAnsi" w:hAnsiTheme="minorHAnsi" w:cstheme="minorHAnsi"/>
          <w:color w:val="333333"/>
        </w:rPr>
        <w:t>, program pro třídu cca 1 hodina</w:t>
      </w:r>
      <w:r w:rsidR="00FF0898" w:rsidRPr="0029007E">
        <w:rPr>
          <w:rFonts w:asciiTheme="minorHAnsi" w:hAnsiTheme="minorHAnsi" w:cstheme="minorHAnsi"/>
          <w:color w:val="333333"/>
        </w:rPr>
        <w:t>) + programem pro pedagogy (záž</w:t>
      </w:r>
      <w:r w:rsidR="00A71B2F">
        <w:rPr>
          <w:rFonts w:asciiTheme="minorHAnsi" w:hAnsiTheme="minorHAnsi" w:cstheme="minorHAnsi"/>
          <w:color w:val="333333"/>
        </w:rPr>
        <w:t>i</w:t>
      </w:r>
      <w:r w:rsidR="00FF0898" w:rsidRPr="0029007E">
        <w:rPr>
          <w:rFonts w:asciiTheme="minorHAnsi" w:hAnsiTheme="minorHAnsi" w:cstheme="minorHAnsi"/>
          <w:color w:val="333333"/>
        </w:rPr>
        <w:t>tkový s neurotechnologií + představ</w:t>
      </w:r>
      <w:r>
        <w:rPr>
          <w:rFonts w:asciiTheme="minorHAnsi" w:hAnsiTheme="minorHAnsi" w:cstheme="minorHAnsi"/>
          <w:color w:val="333333"/>
        </w:rPr>
        <w:t>ení</w:t>
      </w:r>
      <w:r w:rsidR="00FF0898" w:rsidRPr="0029007E">
        <w:rPr>
          <w:rFonts w:asciiTheme="minorHAnsi" w:hAnsiTheme="minorHAnsi" w:cstheme="minorHAnsi"/>
          <w:color w:val="333333"/>
        </w:rPr>
        <w:t xml:space="preserve"> mozkohrač</w:t>
      </w:r>
      <w:r>
        <w:rPr>
          <w:rFonts w:asciiTheme="minorHAnsi" w:hAnsiTheme="minorHAnsi" w:cstheme="minorHAnsi"/>
          <w:color w:val="333333"/>
        </w:rPr>
        <w:t>ek</w:t>
      </w:r>
      <w:r w:rsidR="00FF0898" w:rsidRPr="0029007E">
        <w:rPr>
          <w:rFonts w:asciiTheme="minorHAnsi" w:hAnsiTheme="minorHAnsi" w:cstheme="minorHAnsi"/>
          <w:color w:val="333333"/>
        </w:rPr>
        <w:t xml:space="preserve">) a v návaznosti na to bychom mohli nabídnout nákup některých těchto mozkohraček do škol (využitelné v družinách, klubech logiky, kroužcích deskových her, při logopedii, i v běžné výuce např. pro zaměstnání rychlejších žáků) </w:t>
      </w:r>
    </w:p>
    <w:p w14:paraId="12331FA6" w14:textId="77777777" w:rsidR="00380407" w:rsidRDefault="00751581" w:rsidP="00380407">
      <w:pPr>
        <w:pStyle w:val="Normln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- </w:t>
      </w:r>
      <w:r w:rsidR="001100DC" w:rsidRPr="0029007E">
        <w:rPr>
          <w:rFonts w:asciiTheme="minorHAnsi" w:hAnsiTheme="minorHAnsi" w:cstheme="minorHAnsi"/>
          <w:color w:val="333333"/>
        </w:rPr>
        <w:t>program by probíhal v jičínské knihovně a třídy by docházel</w:t>
      </w:r>
      <w:r>
        <w:rPr>
          <w:rFonts w:asciiTheme="minorHAnsi" w:hAnsiTheme="minorHAnsi" w:cstheme="minorHAnsi"/>
          <w:color w:val="333333"/>
        </w:rPr>
        <w:t xml:space="preserve">y </w:t>
      </w:r>
    </w:p>
    <w:p w14:paraId="2AE8A787" w14:textId="3AE9329D" w:rsidR="00751581" w:rsidRDefault="00751581" w:rsidP="00380407">
      <w:pPr>
        <w:pStyle w:val="Normln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- </w:t>
      </w:r>
      <w:r w:rsidR="001100DC" w:rsidRPr="0029007E">
        <w:rPr>
          <w:rFonts w:asciiTheme="minorHAnsi" w:hAnsiTheme="minorHAnsi" w:cstheme="minorHAnsi"/>
          <w:color w:val="333333"/>
        </w:rPr>
        <w:t>možné organizovat v</w:t>
      </w:r>
      <w:r w:rsidR="00A71B2F">
        <w:rPr>
          <w:rFonts w:asciiTheme="minorHAnsi" w:hAnsiTheme="minorHAnsi" w:cstheme="minorHAnsi"/>
          <w:color w:val="333333"/>
        </w:rPr>
        <w:t xml:space="preserve">e dvou dnech, </w:t>
      </w:r>
      <w:r w:rsidR="00380407">
        <w:rPr>
          <w:rFonts w:asciiTheme="minorHAnsi" w:hAnsiTheme="minorHAnsi" w:cstheme="minorHAnsi"/>
          <w:color w:val="333333"/>
        </w:rPr>
        <w:t>případně</w:t>
      </w:r>
      <w:r w:rsidR="00A71B2F">
        <w:rPr>
          <w:rFonts w:asciiTheme="minorHAnsi" w:hAnsiTheme="minorHAnsi" w:cstheme="minorHAnsi"/>
          <w:color w:val="333333"/>
        </w:rPr>
        <w:t xml:space="preserve"> i opakovat </w:t>
      </w:r>
    </w:p>
    <w:p w14:paraId="34289C34" w14:textId="77777777" w:rsidR="00380407" w:rsidRDefault="00380407" w:rsidP="00380407">
      <w:pPr>
        <w:pStyle w:val="Normln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  <w:color w:val="333333"/>
        </w:rPr>
      </w:pPr>
    </w:p>
    <w:p w14:paraId="0C28C831" w14:textId="0F11898A" w:rsidR="00380407" w:rsidRDefault="00F31EA3" w:rsidP="00380407">
      <w:pPr>
        <w:pStyle w:val="Normln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inorHAnsi" w:eastAsiaTheme="minorHAnsi" w:hAnsiTheme="minorHAnsi" w:cstheme="minorHAnsi"/>
          <w:b/>
          <w:bCs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4. SEMINÁŘ KE KYBERBEZPEČNOSTI</w:t>
      </w:r>
      <w:r w:rsidR="00380407" w:rsidRPr="00380407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, KAROL SUCHÁNEK</w:t>
      </w:r>
    </w:p>
    <w:p w14:paraId="02F7DE82" w14:textId="2B8ADF4E" w:rsidR="00380407" w:rsidRDefault="00380407" w:rsidP="00380407">
      <w:pPr>
        <w:pStyle w:val="Normln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- možnost originálně vedeného semináře pro žáky </w:t>
      </w:r>
      <w:r w:rsidR="00F31EA3">
        <w:rPr>
          <w:rFonts w:asciiTheme="minorHAnsi" w:eastAsiaTheme="minorHAnsi" w:hAnsiTheme="minorHAnsi" w:cstheme="minorHAnsi"/>
          <w:lang w:eastAsia="en-US"/>
        </w:rPr>
        <w:t xml:space="preserve">(2.st.ZŠ) </w:t>
      </w:r>
      <w:r>
        <w:rPr>
          <w:rFonts w:asciiTheme="minorHAnsi" w:eastAsiaTheme="minorHAnsi" w:hAnsiTheme="minorHAnsi" w:cstheme="minorHAnsi"/>
          <w:lang w:eastAsia="en-US"/>
        </w:rPr>
        <w:t>i učitele</w:t>
      </w:r>
    </w:p>
    <w:p w14:paraId="22E2890D" w14:textId="44B13113" w:rsidR="00380407" w:rsidRDefault="00380407" w:rsidP="00380407">
      <w:pPr>
        <w:pStyle w:val="Normln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- lektor: </w:t>
      </w:r>
      <w:hyperlink r:id="rId13" w:history="1">
        <w:r w:rsidRPr="00AF779E">
          <w:rPr>
            <w:rStyle w:val="Hypertextovodkaz"/>
            <w:rFonts w:asciiTheme="minorHAnsi" w:eastAsiaTheme="minorHAnsi" w:hAnsiTheme="minorHAnsi" w:cstheme="minorHAnsi"/>
            <w:lang w:eastAsia="en-US"/>
          </w:rPr>
          <w:t>https://www.karolsuchanek.com/</w:t>
        </w:r>
      </w:hyperlink>
    </w:p>
    <w:p w14:paraId="7934DBD1" w14:textId="77777777" w:rsidR="00F31EA3" w:rsidRDefault="00380407" w:rsidP="00F31EA3">
      <w:pPr>
        <w:pStyle w:val="Normln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- nabídka: </w:t>
      </w:r>
    </w:p>
    <w:p w14:paraId="1F536D42" w14:textId="48DA4925" w:rsidR="00380407" w:rsidRPr="00F31EA3" w:rsidRDefault="00380407" w:rsidP="00F31EA3">
      <w:pPr>
        <w:pStyle w:val="Normln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inorHAnsi" w:eastAsiaTheme="minorHAnsi" w:hAnsiTheme="minorHAnsi" w:cstheme="minorHAnsi"/>
          <w:lang w:eastAsia="en-US"/>
        </w:rPr>
      </w:pPr>
      <w:r w:rsidRPr="00380407">
        <w:rPr>
          <w:rFonts w:asciiTheme="minorHAnsi" w:hAnsiTheme="minorHAnsi" w:cstheme="minorHAnsi"/>
          <w:b/>
          <w:bCs/>
        </w:rPr>
        <w:t>OBSAH ŽIVÉHO VYSTÚPENIA: Žijeme len raz, ale</w:t>
      </w:r>
      <w:r w:rsidRPr="00F31EA3">
        <w:rPr>
          <w:rFonts w:asciiTheme="minorHAnsi" w:hAnsiTheme="minorHAnsi" w:cstheme="minorHAnsi"/>
          <w:b/>
          <w:bCs/>
          <w:lang w:val="sk-SK"/>
        </w:rPr>
        <w:t xml:space="preserve"> dáta</w:t>
      </w:r>
      <w:r w:rsidRPr="00380407">
        <w:rPr>
          <w:rFonts w:asciiTheme="minorHAnsi" w:hAnsiTheme="minorHAnsi" w:cstheme="minorHAnsi"/>
          <w:b/>
          <w:bCs/>
        </w:rPr>
        <w:t xml:space="preserve"> navždy (cca 30-60min.)</w:t>
      </w:r>
    </w:p>
    <w:p w14:paraId="5E934415" w14:textId="77777777" w:rsidR="00380407" w:rsidRPr="00380407" w:rsidRDefault="00380407" w:rsidP="00380407">
      <w:pPr>
        <w:pStyle w:val="xmsonormal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380407">
        <w:rPr>
          <w:rFonts w:asciiTheme="minorHAnsi" w:hAnsiTheme="minorHAnsi" w:cstheme="minorHAnsi"/>
          <w:color w:val="333333"/>
        </w:rPr>
        <w:t>Skúšali ste si už niekedy vygoogliť svoje meno? Nezaujíma vás to? Malo by! Prečo by ste si mali na svoje osobné údaje dávať pozor, ale aj mnohé zaujímavosti z online sveta sa dozviete v prezentácii. To, čo je na internete, nie je viac súkromné. A týka sa to každého z nás. Dnešná sexi selfie sa môže ľahko stať zajtrajším škandálom. Heslo Karol123 nie je dosť silné. Zálohovanie nie je vtip. Bezpečnosť musí byť zvyk. A váš telefón, už nie je len telefón...</w:t>
      </w:r>
    </w:p>
    <w:p w14:paraId="52A7C1EE" w14:textId="77777777" w:rsidR="00380407" w:rsidRPr="00380407" w:rsidRDefault="00380407" w:rsidP="00380407">
      <w:pPr>
        <w:pStyle w:val="xmsonormal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380407">
        <w:rPr>
          <w:rFonts w:asciiTheme="minorHAnsi" w:hAnsiTheme="minorHAnsi" w:cstheme="minorHAnsi"/>
          <w:color w:val="333333"/>
        </w:rPr>
        <w:t>Naučte sa chodiť v online svete</w:t>
      </w:r>
    </w:p>
    <w:p w14:paraId="08C79B4F" w14:textId="77777777" w:rsidR="00380407" w:rsidRPr="00380407" w:rsidRDefault="00380407" w:rsidP="00380407">
      <w:pPr>
        <w:pStyle w:val="xmsonormal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380407">
        <w:rPr>
          <w:rFonts w:asciiTheme="minorHAnsi" w:hAnsiTheme="minorHAnsi" w:cstheme="minorHAnsi"/>
          <w:color w:val="333333"/>
        </w:rPr>
        <w:t>Cybersecurity v praxi - osobné údaje a ich možný únik, osobné financie a ich zneužitie, či pošpinenie mena</w:t>
      </w:r>
    </w:p>
    <w:p w14:paraId="6C9DE2FD" w14:textId="77777777" w:rsidR="00380407" w:rsidRPr="00380407" w:rsidRDefault="00380407" w:rsidP="00380407">
      <w:pPr>
        <w:pStyle w:val="xmsonormal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380407">
        <w:rPr>
          <w:rFonts w:asciiTheme="minorHAnsi" w:hAnsiTheme="minorHAnsi" w:cstheme="minorHAnsi"/>
          <w:color w:val="333333"/>
        </w:rPr>
        <w:t>Ako môže únik vašich dát a informácií ovplyvniť váš ďalší život</w:t>
      </w:r>
    </w:p>
    <w:p w14:paraId="0019F415" w14:textId="77777777" w:rsidR="00380407" w:rsidRPr="00380407" w:rsidRDefault="00380407" w:rsidP="00380407">
      <w:pPr>
        <w:pStyle w:val="xmsonormal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380407">
        <w:rPr>
          <w:rFonts w:asciiTheme="minorHAnsi" w:hAnsiTheme="minorHAnsi" w:cstheme="minorHAnsi"/>
          <w:color w:val="333333"/>
        </w:rPr>
        <w:t>Ako sa brániť proti hrozbám</w:t>
      </w:r>
    </w:p>
    <w:p w14:paraId="7EB579F4" w14:textId="77777777" w:rsidR="00380407" w:rsidRPr="00380407" w:rsidRDefault="00380407" w:rsidP="00380407">
      <w:pPr>
        <w:pStyle w:val="xmsonormal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380407">
        <w:rPr>
          <w:rFonts w:asciiTheme="minorHAnsi" w:hAnsiTheme="minorHAnsi" w:cstheme="minorHAnsi"/>
          <w:color w:val="333333"/>
        </w:rPr>
        <w:t>Ohroziť vašu budúcnosť je (nielen) pre hackera veľmi jednoduché - buďte o krok vpred</w:t>
      </w:r>
    </w:p>
    <w:p w14:paraId="13148BEB" w14:textId="77777777" w:rsidR="00380407" w:rsidRPr="00380407" w:rsidRDefault="00380407" w:rsidP="00380407">
      <w:pPr>
        <w:pStyle w:val="xmsonormal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380407">
        <w:rPr>
          <w:rFonts w:asciiTheme="minorHAnsi" w:hAnsiTheme="minorHAnsi" w:cstheme="minorHAnsi"/>
          <w:color w:val="333333"/>
        </w:rPr>
        <w:t>Netechnické predstavenie cybersecurity hrozieb</w:t>
      </w:r>
    </w:p>
    <w:p w14:paraId="16486474" w14:textId="0CE3FC0A" w:rsidR="00380407" w:rsidRPr="00380407" w:rsidRDefault="00380407" w:rsidP="00380407">
      <w:pPr>
        <w:pStyle w:val="xmsonormal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380407">
        <w:rPr>
          <w:rFonts w:asciiTheme="minorHAnsi" w:hAnsiTheme="minorHAnsi" w:cstheme="minorHAnsi"/>
          <w:color w:val="333333"/>
        </w:rPr>
        <w:t>"Mňa sa to netýka, veď ja nemám čo skrývať" - nejde o to, či niekto má alebo nemá čo skrývať, ale že každý má nárok na súkromie</w:t>
      </w:r>
    </w:p>
    <w:p w14:paraId="566A8DC5" w14:textId="77777777" w:rsidR="00380407" w:rsidRPr="00380407" w:rsidRDefault="00380407" w:rsidP="00380407">
      <w:pPr>
        <w:pStyle w:val="xmsonormal"/>
        <w:shd w:val="clear" w:color="auto" w:fill="FFFFFF"/>
        <w:rPr>
          <w:rFonts w:asciiTheme="minorHAnsi" w:hAnsiTheme="minorHAnsi" w:cstheme="minorHAnsi"/>
          <w:color w:val="333333"/>
        </w:rPr>
      </w:pPr>
      <w:r w:rsidRPr="00380407">
        <w:rPr>
          <w:rFonts w:asciiTheme="minorHAnsi" w:hAnsiTheme="minorHAnsi" w:cstheme="minorHAnsi"/>
          <w:b/>
          <w:bCs/>
        </w:rPr>
        <w:t>BONUSY (po prednáške, cca 20-60min., podľa energie v publiku)</w:t>
      </w:r>
      <w:r w:rsidRPr="00380407">
        <w:rPr>
          <w:rFonts w:asciiTheme="minorHAnsi" w:hAnsiTheme="minorHAnsi" w:cstheme="minorHAnsi"/>
          <w:color w:val="333333"/>
        </w:rPr>
        <w:t>:</w:t>
      </w:r>
    </w:p>
    <w:p w14:paraId="50CDB2EE" w14:textId="77777777" w:rsidR="00380407" w:rsidRPr="00380407" w:rsidRDefault="00380407" w:rsidP="00380407">
      <w:pPr>
        <w:pStyle w:val="xmsonormal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380407">
        <w:rPr>
          <w:rFonts w:asciiTheme="minorHAnsi" w:hAnsiTheme="minorHAnsi" w:cstheme="minorHAnsi"/>
          <w:b/>
          <w:bCs/>
        </w:rPr>
        <w:t>Kahoot! kvíz</w:t>
      </w:r>
      <w:r w:rsidRPr="00380407">
        <w:rPr>
          <w:rFonts w:asciiTheme="minorHAnsi" w:hAnsiTheme="minorHAnsi" w:cstheme="minorHAnsi"/>
          <w:color w:val="333333"/>
        </w:rPr>
        <w:t> - ľahká a zábavná forma otestovania znalostí z prednášky (podmienkou je, aby mal každý so sebou svoj smartphone)</w:t>
      </w:r>
    </w:p>
    <w:p w14:paraId="7E5631AB" w14:textId="77777777" w:rsidR="00380407" w:rsidRPr="00380407" w:rsidRDefault="00380407" w:rsidP="00380407">
      <w:pPr>
        <w:pStyle w:val="xmsolistparagraph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380407">
        <w:rPr>
          <w:rFonts w:asciiTheme="minorHAnsi" w:hAnsiTheme="minorHAnsi" w:cstheme="minorHAnsi"/>
          <w:b/>
          <w:bCs/>
        </w:rPr>
        <w:t>Otvorená diskusia na tému cybersecurity</w:t>
      </w:r>
      <w:r w:rsidRPr="00380407">
        <w:rPr>
          <w:rFonts w:asciiTheme="minorHAnsi" w:hAnsiTheme="minorHAnsi" w:cstheme="minorHAnsi"/>
          <w:color w:val="333333"/>
        </w:rPr>
        <w:t> - či už v osobnom alebo pracovnom živote.</w:t>
      </w:r>
    </w:p>
    <w:p w14:paraId="4BBC6BD3" w14:textId="77777777" w:rsidR="00380407" w:rsidRPr="00380407" w:rsidRDefault="00380407" w:rsidP="00380407">
      <w:pPr>
        <w:pStyle w:val="xmsolistparagraph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380407">
        <w:rPr>
          <w:rFonts w:asciiTheme="minorHAnsi" w:hAnsiTheme="minorHAnsi" w:cstheme="minorHAnsi"/>
          <w:b/>
          <w:bCs/>
        </w:rPr>
        <w:t>One to one</w:t>
      </w:r>
      <w:r w:rsidRPr="00380407">
        <w:rPr>
          <w:rFonts w:asciiTheme="minorHAnsi" w:hAnsiTheme="minorHAnsi" w:cstheme="minorHAnsi"/>
          <w:color w:val="333333"/>
        </w:rPr>
        <w:t> - to, čo sa ľudia hanbia opýtať v otvorenej diskusii a chcú prebrať v súkromí.</w:t>
      </w:r>
    </w:p>
    <w:p w14:paraId="55F4EE1E" w14:textId="7BE1D6C9" w:rsidR="00380407" w:rsidRDefault="00380407" w:rsidP="00380407">
      <w:pPr>
        <w:pStyle w:val="Normln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  <w:color w:val="333333"/>
        </w:rPr>
      </w:pPr>
    </w:p>
    <w:p w14:paraId="21F9D296" w14:textId="081077D2" w:rsidR="00F31EA3" w:rsidRDefault="00F31EA3" w:rsidP="00380407">
      <w:pPr>
        <w:pStyle w:val="Normln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  <w:color w:val="333333"/>
        </w:rPr>
      </w:pPr>
    </w:p>
    <w:p w14:paraId="7AD17705" w14:textId="50D002D0" w:rsidR="00F31EA3" w:rsidRDefault="00F31EA3" w:rsidP="00380407">
      <w:pPr>
        <w:pStyle w:val="Normln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  <w:color w:val="333333"/>
        </w:rPr>
      </w:pPr>
    </w:p>
    <w:p w14:paraId="5708B31D" w14:textId="03CC394E" w:rsidR="00F31EA3" w:rsidRDefault="00F31EA3" w:rsidP="00380407">
      <w:pPr>
        <w:pStyle w:val="Normln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  <w:color w:val="333333"/>
        </w:rPr>
      </w:pPr>
    </w:p>
    <w:p w14:paraId="4CBF09AD" w14:textId="77777777" w:rsidR="00F31EA3" w:rsidRPr="00380407" w:rsidRDefault="00F31EA3" w:rsidP="00380407">
      <w:pPr>
        <w:pStyle w:val="Normln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  <w:color w:val="333333"/>
        </w:rPr>
      </w:pPr>
    </w:p>
    <w:p w14:paraId="4A5B7CE3" w14:textId="77777777" w:rsidR="00751581" w:rsidRDefault="00751581" w:rsidP="00751581">
      <w:pPr>
        <w:pStyle w:val="Normlnweb"/>
        <w:shd w:val="clear" w:color="auto" w:fill="FFFFFF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color w:val="333333"/>
        </w:rPr>
      </w:pPr>
    </w:p>
    <w:p w14:paraId="7C9F434A" w14:textId="7E518EA1" w:rsidR="009C5C32" w:rsidRPr="00380407" w:rsidRDefault="00F31EA3" w:rsidP="00380407">
      <w:pPr>
        <w:pStyle w:val="Normlnweb"/>
        <w:shd w:val="clear" w:color="auto" w:fill="FFFFFF"/>
        <w:spacing w:before="0" w:beforeAutospacing="0" w:after="0" w:afterAutospacing="0" w:line="276" w:lineRule="auto"/>
        <w:ind w:left="142" w:hanging="142"/>
        <w:rPr>
          <w:rFonts w:asciiTheme="minorHAnsi" w:eastAsiaTheme="minorHAnsi" w:hAnsiTheme="minorHAnsi" w:cstheme="minorHAnsi"/>
          <w:b/>
          <w:bCs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 xml:space="preserve">5. </w:t>
      </w:r>
      <w:r w:rsidR="0046763B" w:rsidRPr="00380407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 xml:space="preserve">MÍSTNĚ ZAKOTVENÉ UČENÍ </w:t>
      </w:r>
    </w:p>
    <w:p w14:paraId="553C8DC1" w14:textId="37697738" w:rsidR="00380407" w:rsidRDefault="0046763B" w:rsidP="0029007E">
      <w:pPr>
        <w:spacing w:after="0" w:line="276" w:lineRule="auto"/>
        <w:rPr>
          <w:rStyle w:val="Hypertextovodkaz"/>
          <w:rFonts w:cstheme="minorHAnsi"/>
          <w:sz w:val="24"/>
          <w:szCs w:val="24"/>
        </w:rPr>
      </w:pPr>
      <w:r w:rsidRPr="0029007E">
        <w:rPr>
          <w:rFonts w:cstheme="minorHAnsi"/>
          <w:sz w:val="24"/>
          <w:szCs w:val="24"/>
        </w:rPr>
        <w:t xml:space="preserve">- po semináři od </w:t>
      </w:r>
      <w:r w:rsidR="00F31EA3">
        <w:rPr>
          <w:rFonts w:cstheme="minorHAnsi"/>
          <w:sz w:val="24"/>
          <w:szCs w:val="24"/>
        </w:rPr>
        <w:t xml:space="preserve">střediska SEVER z Horního </w:t>
      </w:r>
      <w:r w:rsidRPr="0029007E">
        <w:rPr>
          <w:rFonts w:cstheme="minorHAnsi"/>
          <w:sz w:val="24"/>
          <w:szCs w:val="24"/>
        </w:rPr>
        <w:t>Maršova jsme inspirováni konceptem místně zakotveného učení – učení spojené s místem a regionem a komunitou v obci,</w:t>
      </w:r>
      <w:r w:rsidR="00A71B2F">
        <w:rPr>
          <w:rFonts w:cstheme="minorHAnsi"/>
          <w:sz w:val="24"/>
          <w:szCs w:val="24"/>
        </w:rPr>
        <w:t xml:space="preserve"> líbilo by se nám v tomto školy </w:t>
      </w:r>
      <w:r w:rsidRPr="0029007E">
        <w:rPr>
          <w:rFonts w:cstheme="minorHAnsi"/>
          <w:sz w:val="24"/>
          <w:szCs w:val="24"/>
        </w:rPr>
        <w:t>podpořit, popř. i něco takového sami zrealizovat, nicméně naše území je v tomto dost velké</w:t>
      </w:r>
      <w:r w:rsidRPr="0029007E">
        <w:rPr>
          <w:rFonts w:cstheme="minorHAnsi"/>
          <w:sz w:val="24"/>
          <w:szCs w:val="24"/>
        </w:rPr>
        <w:br/>
        <w:t xml:space="preserve">- základní informace pro představu zde: </w:t>
      </w:r>
      <w:hyperlink r:id="rId14" w:history="1">
        <w:r w:rsidRPr="0029007E">
          <w:rPr>
            <w:rStyle w:val="Hypertextovodkaz"/>
            <w:rFonts w:cstheme="minorHAnsi"/>
            <w:sz w:val="24"/>
            <w:szCs w:val="24"/>
          </w:rPr>
          <w:t>https://www.skolaprozivot.cz/Mistne-zakotvene-uceni.html</w:t>
        </w:r>
      </w:hyperlink>
    </w:p>
    <w:p w14:paraId="031F8736" w14:textId="77777777" w:rsidR="00380407" w:rsidRDefault="00380407" w:rsidP="0029007E">
      <w:pPr>
        <w:spacing w:after="0" w:line="276" w:lineRule="auto"/>
        <w:rPr>
          <w:rStyle w:val="Hypertextovodkaz"/>
          <w:rFonts w:cstheme="minorHAnsi"/>
          <w:sz w:val="24"/>
          <w:szCs w:val="24"/>
        </w:rPr>
      </w:pPr>
    </w:p>
    <w:p w14:paraId="4CA93D2F" w14:textId="2539F142" w:rsidR="00A71B2F" w:rsidRDefault="00380407" w:rsidP="00380407">
      <w:pPr>
        <w:spacing w:after="0" w:line="276" w:lineRule="auto"/>
        <w:ind w:left="284" w:hanging="284"/>
        <w:rPr>
          <w:rFonts w:asciiTheme="majorHAnsi" w:hAnsiTheme="majorHAnsi" w:cstheme="majorHAnsi"/>
          <w:b/>
          <w:bCs/>
          <w:sz w:val="30"/>
          <w:szCs w:val="30"/>
        </w:rPr>
      </w:pPr>
      <w:r>
        <w:rPr>
          <w:rFonts w:asciiTheme="majorHAnsi" w:hAnsiTheme="majorHAnsi" w:cstheme="majorHAnsi"/>
          <w:b/>
          <w:bCs/>
          <w:sz w:val="30"/>
          <w:szCs w:val="30"/>
        </w:rPr>
        <w:t>DALŠÍ AKTIVITY K MOŽNÉ PŘÍPRAVĚ:</w:t>
      </w:r>
    </w:p>
    <w:p w14:paraId="2B587ED4" w14:textId="77777777" w:rsidR="00380407" w:rsidRDefault="00380407" w:rsidP="0029007E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C179623" w14:textId="623C8F71" w:rsidR="0029007E" w:rsidRPr="00380407" w:rsidRDefault="0029007E" w:rsidP="0029007E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380407">
        <w:rPr>
          <w:rFonts w:cstheme="minorHAnsi"/>
          <w:b/>
          <w:bCs/>
          <w:sz w:val="24"/>
          <w:szCs w:val="24"/>
          <w:u w:val="single"/>
        </w:rPr>
        <w:t>SDÍLENÍ DOBRÉ PRAXE</w:t>
      </w:r>
    </w:p>
    <w:p w14:paraId="5FE7B6FF" w14:textId="766FC42B" w:rsidR="0029007E" w:rsidRPr="0029007E" w:rsidRDefault="0029007E" w:rsidP="0029007E">
      <w:pPr>
        <w:spacing w:after="0" w:line="276" w:lineRule="auto"/>
        <w:rPr>
          <w:rFonts w:cstheme="minorHAnsi"/>
          <w:sz w:val="24"/>
          <w:szCs w:val="24"/>
        </w:rPr>
      </w:pPr>
      <w:r w:rsidRPr="0029007E">
        <w:rPr>
          <w:rFonts w:cstheme="minorHAnsi"/>
          <w:sz w:val="24"/>
          <w:szCs w:val="24"/>
        </w:rPr>
        <w:t xml:space="preserve">- jak dobře zvládnout online výuku </w:t>
      </w:r>
      <w:r w:rsidRPr="0029007E">
        <w:rPr>
          <w:rFonts w:cstheme="minorHAnsi"/>
          <w:sz w:val="24"/>
          <w:szCs w:val="24"/>
        </w:rPr>
        <w:br/>
        <w:t>- ukázkové hodiny pedagogů z území pro jejich kolegy z území (aby si sami učitelé vyzkoušeli co je to účastnit se online hodiny) + možnost následné konzultace či „náslechových hodin“ u lektorujícího pedagoga – vše v online</w:t>
      </w:r>
      <w:r w:rsidRPr="0029007E">
        <w:rPr>
          <w:rFonts w:cstheme="minorHAnsi"/>
          <w:sz w:val="24"/>
          <w:szCs w:val="24"/>
        </w:rPr>
        <w:br/>
        <w:t>- problém – již jsme poptávali možné „lektory“, ale nikdo se k tomu nemá -&gt; otázka na lídry, zda se toho sami nechtějí ujmout, popř. zda nemají tipy na vhodné pedagogy</w:t>
      </w:r>
    </w:p>
    <w:p w14:paraId="696BEAB2" w14:textId="77777777" w:rsidR="0029007E" w:rsidRPr="0029007E" w:rsidRDefault="0029007E" w:rsidP="0029007E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4E39426B" w14:textId="6D9D0923" w:rsidR="00951A68" w:rsidRPr="00A71B2F" w:rsidRDefault="00951A68" w:rsidP="00A71B2F">
      <w:pPr>
        <w:spacing w:after="0" w:line="276" w:lineRule="auto"/>
        <w:rPr>
          <w:rFonts w:cstheme="minorHAnsi"/>
          <w:sz w:val="24"/>
          <w:szCs w:val="24"/>
        </w:rPr>
      </w:pPr>
      <w:r w:rsidRPr="00380407">
        <w:rPr>
          <w:rFonts w:cstheme="minorHAnsi"/>
          <w:b/>
          <w:bCs/>
          <w:sz w:val="24"/>
          <w:szCs w:val="24"/>
          <w:u w:val="single"/>
        </w:rPr>
        <w:t>AKTIV</w:t>
      </w:r>
      <w:r w:rsidR="0029007E" w:rsidRPr="00380407">
        <w:rPr>
          <w:rFonts w:cstheme="minorHAnsi"/>
          <w:b/>
          <w:bCs/>
          <w:sz w:val="24"/>
          <w:szCs w:val="24"/>
          <w:u w:val="single"/>
        </w:rPr>
        <w:t>I</w:t>
      </w:r>
      <w:r w:rsidRPr="00380407">
        <w:rPr>
          <w:rFonts w:cstheme="minorHAnsi"/>
          <w:b/>
          <w:bCs/>
          <w:sz w:val="24"/>
          <w:szCs w:val="24"/>
          <w:u w:val="single"/>
        </w:rPr>
        <w:t>TY SPOLUPRÁCE ŠKOL</w:t>
      </w:r>
      <w:r w:rsidR="00380407">
        <w:rPr>
          <w:rFonts w:cstheme="minorHAnsi"/>
          <w:b/>
          <w:bCs/>
          <w:sz w:val="24"/>
          <w:szCs w:val="24"/>
        </w:rPr>
        <w:t xml:space="preserve"> a aktivity </w:t>
      </w:r>
      <w:r w:rsidRPr="00A71B2F">
        <w:rPr>
          <w:rFonts w:cstheme="minorHAnsi"/>
          <w:b/>
          <w:bCs/>
          <w:sz w:val="24"/>
          <w:szCs w:val="24"/>
        </w:rPr>
        <w:t xml:space="preserve">„Otevřeno“ </w:t>
      </w:r>
      <w:r w:rsidR="0029007E" w:rsidRPr="00A71B2F">
        <w:rPr>
          <w:rFonts w:cstheme="minorHAnsi"/>
          <w:b/>
          <w:bCs/>
          <w:sz w:val="24"/>
          <w:szCs w:val="24"/>
        </w:rPr>
        <w:t>v</w:t>
      </w:r>
      <w:r w:rsidRPr="00A71B2F">
        <w:rPr>
          <w:rFonts w:cstheme="minorHAnsi"/>
          <w:b/>
          <w:bCs/>
          <w:sz w:val="24"/>
          <w:szCs w:val="24"/>
        </w:rPr>
        <w:t> „</w:t>
      </w:r>
      <w:r w:rsidR="0029007E" w:rsidRPr="00A71B2F">
        <w:rPr>
          <w:rFonts w:cstheme="minorHAnsi"/>
          <w:b/>
          <w:bCs/>
          <w:sz w:val="24"/>
          <w:szCs w:val="24"/>
        </w:rPr>
        <w:t>online</w:t>
      </w:r>
      <w:r w:rsidRPr="00A71B2F">
        <w:rPr>
          <w:rFonts w:cstheme="minorHAnsi"/>
          <w:b/>
          <w:bCs/>
          <w:sz w:val="24"/>
          <w:szCs w:val="24"/>
        </w:rPr>
        <w:t>“ či jiné</w:t>
      </w:r>
      <w:r w:rsidR="00A71B2F" w:rsidRPr="00A71B2F">
        <w:rPr>
          <w:rFonts w:cstheme="minorHAnsi"/>
          <w:b/>
          <w:bCs/>
          <w:sz w:val="24"/>
          <w:szCs w:val="24"/>
        </w:rPr>
        <w:t xml:space="preserve"> vhodné variantě</w:t>
      </w:r>
      <w:r w:rsidRPr="00A71B2F">
        <w:rPr>
          <w:rFonts w:cstheme="minorHAnsi"/>
          <w:b/>
          <w:bCs/>
          <w:sz w:val="24"/>
          <w:szCs w:val="24"/>
        </w:rPr>
        <w:t xml:space="preserve"> </w:t>
      </w:r>
      <w:r w:rsidRPr="00A71B2F">
        <w:rPr>
          <w:rFonts w:cstheme="minorHAnsi"/>
          <w:b/>
          <w:bCs/>
          <w:sz w:val="24"/>
          <w:szCs w:val="24"/>
        </w:rPr>
        <w:br/>
        <w:t xml:space="preserve">- </w:t>
      </w:r>
      <w:r w:rsidRPr="00A71B2F">
        <w:rPr>
          <w:rFonts w:cstheme="minorHAnsi"/>
          <w:sz w:val="24"/>
          <w:szCs w:val="24"/>
        </w:rPr>
        <w:t xml:space="preserve">zkusit vymyslet SMYSLUPLNNOU aktivitu, která by napomohla otevření škol veřejnosti, či zvýšení zájmu, důvěry a atraktivity vzdělávání v našem regionu, a to tak, aby to bylo realizovatelné za „covidu“ </w:t>
      </w:r>
      <w:r w:rsidR="00F31EA3">
        <w:rPr>
          <w:rFonts w:cstheme="minorHAnsi"/>
          <w:sz w:val="24"/>
          <w:szCs w:val="24"/>
        </w:rPr>
        <w:t>(</w:t>
      </w:r>
      <w:r w:rsidR="00751581">
        <w:rPr>
          <w:rFonts w:cstheme="minorHAnsi"/>
          <w:sz w:val="24"/>
          <w:szCs w:val="24"/>
        </w:rPr>
        <w:t xml:space="preserve">například </w:t>
      </w:r>
      <w:r w:rsidR="00F31EA3">
        <w:rPr>
          <w:rFonts w:cstheme="minorHAnsi"/>
          <w:sz w:val="24"/>
          <w:szCs w:val="24"/>
        </w:rPr>
        <w:t>alternativa</w:t>
      </w:r>
      <w:r w:rsidR="00751581">
        <w:rPr>
          <w:rFonts w:cstheme="minorHAnsi"/>
          <w:sz w:val="24"/>
          <w:szCs w:val="24"/>
        </w:rPr>
        <w:t xml:space="preserve"> pro </w:t>
      </w:r>
      <w:r w:rsidR="00F31EA3">
        <w:rPr>
          <w:rFonts w:cstheme="minorHAnsi"/>
          <w:sz w:val="24"/>
          <w:szCs w:val="24"/>
        </w:rPr>
        <w:t>d</w:t>
      </w:r>
      <w:r w:rsidRPr="00A71B2F">
        <w:rPr>
          <w:rFonts w:cstheme="minorHAnsi"/>
          <w:sz w:val="24"/>
          <w:szCs w:val="24"/>
        </w:rPr>
        <w:t>ny otevřených dveří</w:t>
      </w:r>
      <w:r w:rsidR="00F31EA3">
        <w:rPr>
          <w:rFonts w:cstheme="minorHAnsi"/>
          <w:sz w:val="24"/>
          <w:szCs w:val="24"/>
        </w:rPr>
        <w:t xml:space="preserve">) </w:t>
      </w:r>
      <w:r w:rsidRPr="00A71B2F">
        <w:rPr>
          <w:rFonts w:cstheme="minorHAnsi"/>
          <w:sz w:val="24"/>
          <w:szCs w:val="24"/>
        </w:rPr>
        <w:br/>
        <w:t xml:space="preserve">- můžeme pracovat i na variantě bez covidových opatření a zrealizovat až to bude možné </w:t>
      </w:r>
      <w:r w:rsidR="00751581">
        <w:rPr>
          <w:rFonts w:cstheme="minorHAnsi"/>
          <w:sz w:val="24"/>
          <w:szCs w:val="24"/>
        </w:rPr>
        <w:t>(</w:t>
      </w:r>
      <w:r w:rsidRPr="00A71B2F">
        <w:rPr>
          <w:rFonts w:cstheme="minorHAnsi"/>
          <w:sz w:val="24"/>
          <w:szCs w:val="24"/>
        </w:rPr>
        <w:t>např. „festival vzdělávání“ v</w:t>
      </w:r>
      <w:r w:rsidR="00751581">
        <w:rPr>
          <w:rFonts w:cstheme="minorHAnsi"/>
          <w:sz w:val="24"/>
          <w:szCs w:val="24"/>
        </w:rPr>
        <w:t> </w:t>
      </w:r>
      <w:r w:rsidRPr="00A71B2F">
        <w:rPr>
          <w:rFonts w:cstheme="minorHAnsi"/>
          <w:sz w:val="24"/>
          <w:szCs w:val="24"/>
        </w:rPr>
        <w:t>parku</w:t>
      </w:r>
      <w:r w:rsidR="00751581">
        <w:rPr>
          <w:rFonts w:cstheme="minorHAnsi"/>
          <w:sz w:val="24"/>
          <w:szCs w:val="24"/>
        </w:rPr>
        <w:t>)</w:t>
      </w:r>
    </w:p>
    <w:sectPr w:rsidR="00951A68" w:rsidRPr="00A71B2F" w:rsidSect="00380407">
      <w:headerReference w:type="default" r:id="rId15"/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A8489" w14:textId="77777777" w:rsidR="00EE2C18" w:rsidRDefault="00EE2C18" w:rsidP="00380407">
      <w:pPr>
        <w:spacing w:after="0" w:line="240" w:lineRule="auto"/>
      </w:pPr>
      <w:r>
        <w:separator/>
      </w:r>
    </w:p>
  </w:endnote>
  <w:endnote w:type="continuationSeparator" w:id="0">
    <w:p w14:paraId="35BE27FB" w14:textId="77777777" w:rsidR="00EE2C18" w:rsidRDefault="00EE2C18" w:rsidP="0038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A93C1" w14:textId="77777777" w:rsidR="00EE2C18" w:rsidRDefault="00EE2C18" w:rsidP="00380407">
      <w:pPr>
        <w:spacing w:after="0" w:line="240" w:lineRule="auto"/>
      </w:pPr>
      <w:r>
        <w:separator/>
      </w:r>
    </w:p>
  </w:footnote>
  <w:footnote w:type="continuationSeparator" w:id="0">
    <w:p w14:paraId="2CEC9A7E" w14:textId="77777777" w:rsidR="00EE2C18" w:rsidRDefault="00EE2C18" w:rsidP="00380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3676C" w14:textId="5B0BE94B" w:rsidR="00380407" w:rsidRDefault="00380407">
    <w:pPr>
      <w:pStyle w:val="Zhlav"/>
    </w:pPr>
    <w:r>
      <w:t>Materiály k setkání Pracovní skupiny místní lídři, 26.11.2020</w:t>
    </w:r>
  </w:p>
  <w:p w14:paraId="7301C573" w14:textId="77777777" w:rsidR="00380407" w:rsidRDefault="003804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B64F6"/>
    <w:multiLevelType w:val="multilevel"/>
    <w:tmpl w:val="EC5C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A5842"/>
    <w:multiLevelType w:val="hybridMultilevel"/>
    <w:tmpl w:val="2F22AB70"/>
    <w:lvl w:ilvl="0" w:tplc="54521E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10231"/>
    <w:multiLevelType w:val="multilevel"/>
    <w:tmpl w:val="6770A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090932"/>
    <w:multiLevelType w:val="hybridMultilevel"/>
    <w:tmpl w:val="F4C4A7EE"/>
    <w:lvl w:ilvl="0" w:tplc="EB30400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0A3817"/>
    <w:multiLevelType w:val="hybridMultilevel"/>
    <w:tmpl w:val="515A6C4E"/>
    <w:lvl w:ilvl="0" w:tplc="54521E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254C5"/>
    <w:multiLevelType w:val="hybridMultilevel"/>
    <w:tmpl w:val="9920FA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BB0A07"/>
    <w:multiLevelType w:val="hybridMultilevel"/>
    <w:tmpl w:val="68DC1A52"/>
    <w:lvl w:ilvl="0" w:tplc="0405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7A"/>
    <w:rsid w:val="00005D4A"/>
    <w:rsid w:val="00097057"/>
    <w:rsid w:val="001100DC"/>
    <w:rsid w:val="0029007E"/>
    <w:rsid w:val="00380407"/>
    <w:rsid w:val="00380BF9"/>
    <w:rsid w:val="003E1C6D"/>
    <w:rsid w:val="0046763B"/>
    <w:rsid w:val="004B597A"/>
    <w:rsid w:val="00710EC0"/>
    <w:rsid w:val="00751581"/>
    <w:rsid w:val="00822132"/>
    <w:rsid w:val="00951A68"/>
    <w:rsid w:val="009C5C32"/>
    <w:rsid w:val="00A71B2F"/>
    <w:rsid w:val="00D6634C"/>
    <w:rsid w:val="00EE2C18"/>
    <w:rsid w:val="00F31EA3"/>
    <w:rsid w:val="00F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AA44"/>
  <w15:docId w15:val="{C1A5B444-873D-4E14-AC06-2F808391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B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597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B597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59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9007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5158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80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0407"/>
  </w:style>
  <w:style w:type="paragraph" w:styleId="Zpat">
    <w:name w:val="footer"/>
    <w:basedOn w:val="Normln"/>
    <w:link w:val="ZpatChar"/>
    <w:uiPriority w:val="99"/>
    <w:unhideWhenUsed/>
    <w:rsid w:val="00380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0407"/>
  </w:style>
  <w:style w:type="paragraph" w:customStyle="1" w:styleId="xmsonormal">
    <w:name w:val="xmsonormal"/>
    <w:basedOn w:val="Normln"/>
    <w:rsid w:val="0038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listparagraph">
    <w:name w:val="xmsolistparagraph"/>
    <w:basedOn w:val="Normln"/>
    <w:rsid w:val="0038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80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06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6218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7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934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.otevrenezahrady.cz/pracovni-skupiny/katalog/ps-mistni-lidri" TargetMode="External"/><Relationship Id="rId13" Type="http://schemas.openxmlformats.org/officeDocument/2006/relationships/hyperlink" Target="https://www.karolsuchanek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UU_4655Ew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F0kkwIX05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indball.eu/program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aspirita.cz/zamereni/typologie-mbti" TargetMode="External"/><Relationship Id="rId14" Type="http://schemas.openxmlformats.org/officeDocument/2006/relationships/hyperlink" Target="https://www.skolaprozivot.cz/Mistne-zakotvene-uceni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67113-D8DB-46ED-A3CA-FE2747A0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1022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Miloslav Bret</dc:creator>
  <cp:lastModifiedBy>Miloslav Bret</cp:lastModifiedBy>
  <cp:revision>4</cp:revision>
  <dcterms:created xsi:type="dcterms:W3CDTF">2020-11-16T11:02:00Z</dcterms:created>
  <dcterms:modified xsi:type="dcterms:W3CDTF">2020-11-16T11:13:00Z</dcterms:modified>
</cp:coreProperties>
</file>